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FE" w:rsidRDefault="004B0B45" w:rsidP="004B0B45">
      <w:pPr>
        <w:jc w:val="center"/>
        <w:rPr>
          <w:rFonts w:ascii="Times New Roman" w:hAnsi="Times New Roman" w:cs="Times New Roman"/>
          <w:b/>
        </w:rPr>
      </w:pPr>
      <w:r w:rsidRPr="004B0B45">
        <w:rPr>
          <w:rFonts w:ascii="Times New Roman" w:hAnsi="Times New Roman" w:cs="Times New Roman"/>
          <w:b/>
        </w:rPr>
        <w:t>Konsultacje projektu</w:t>
      </w:r>
      <w:r>
        <w:rPr>
          <w:rFonts w:ascii="Times New Roman" w:hAnsi="Times New Roman" w:cs="Times New Roman"/>
          <w:b/>
        </w:rPr>
        <w:t xml:space="preserve"> uchwały zmieniającej</w:t>
      </w:r>
      <w:r w:rsidRPr="004B0B45">
        <w:rPr>
          <w:rFonts w:ascii="Times New Roman" w:hAnsi="Times New Roman" w:cs="Times New Roman"/>
          <w:b/>
        </w:rPr>
        <w:t xml:space="preserve"> Program współpracy Miasta Opola z organizacjami pozarządowymi i innymi uprawnionymi podmiotami na rok 2024</w:t>
      </w:r>
    </w:p>
    <w:p w:rsidR="004B0B45" w:rsidRPr="00BB10F0" w:rsidRDefault="004B0B45">
      <w:pPr>
        <w:rPr>
          <w:rFonts w:ascii="Times New Roman" w:hAnsi="Times New Roman" w:cs="Times New Roman"/>
        </w:rPr>
      </w:pPr>
    </w:p>
    <w:p w:rsidR="00A017B2" w:rsidRPr="004B0B45" w:rsidRDefault="00042348" w:rsidP="004B0B45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BB10F0">
        <w:rPr>
          <w:rFonts w:ascii="Times New Roman" w:hAnsi="Times New Roman" w:cs="Times New Roman"/>
        </w:rPr>
        <w:t>Działając na podstawie § 6</w:t>
      </w:r>
      <w:r w:rsidR="00D738FE" w:rsidRPr="00BB10F0">
        <w:rPr>
          <w:rFonts w:ascii="Times New Roman" w:hAnsi="Times New Roman" w:cs="Times New Roman"/>
        </w:rPr>
        <w:t xml:space="preserve"> uchwały nr </w:t>
      </w:r>
      <w:r w:rsidRPr="00BB10F0">
        <w:rPr>
          <w:rFonts w:ascii="Times New Roman" w:hAnsi="Times New Roman" w:cs="Times New Roman"/>
        </w:rPr>
        <w:t>LXVII/1268/18 Rady Miasta Opola z dnia 30 sierpnia 2018</w:t>
      </w:r>
      <w:r w:rsidR="00D738FE" w:rsidRPr="00BB10F0">
        <w:rPr>
          <w:rFonts w:ascii="Times New Roman" w:hAnsi="Times New Roman" w:cs="Times New Roman"/>
        </w:rPr>
        <w:t xml:space="preserve"> r. </w:t>
      </w:r>
      <w:r w:rsidRPr="00BB10F0">
        <w:rPr>
          <w:rFonts w:ascii="Times New Roman" w:hAnsi="Times New Roman" w:cs="Times New Roman"/>
          <w:i/>
        </w:rPr>
        <w:t>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</w:r>
      <w:r w:rsidR="00D738FE" w:rsidRPr="00BB10F0">
        <w:rPr>
          <w:rFonts w:ascii="Times New Roman" w:hAnsi="Times New Roman" w:cs="Times New Roman"/>
          <w:i/>
        </w:rPr>
        <w:t xml:space="preserve"> </w:t>
      </w:r>
      <w:r w:rsidRPr="00BB10F0">
        <w:rPr>
          <w:rFonts w:ascii="Times New Roman" w:hAnsi="Times New Roman" w:cs="Times New Roman"/>
        </w:rPr>
        <w:t>(Dz. Urz. Woj. Op</w:t>
      </w:r>
      <w:r w:rsidR="00CD3C99" w:rsidRPr="00BB10F0">
        <w:rPr>
          <w:rFonts w:ascii="Times New Roman" w:hAnsi="Times New Roman" w:cs="Times New Roman"/>
        </w:rPr>
        <w:t>. z</w:t>
      </w:r>
      <w:r w:rsidR="00B26B3B" w:rsidRPr="00BB10F0">
        <w:rPr>
          <w:rFonts w:ascii="Times New Roman" w:hAnsi="Times New Roman" w:cs="Times New Roman"/>
        </w:rPr>
        <w:t> 2018 r.</w:t>
      </w:r>
      <w:r w:rsidRPr="00BB10F0">
        <w:rPr>
          <w:rFonts w:ascii="Times New Roman" w:hAnsi="Times New Roman" w:cs="Times New Roman"/>
        </w:rPr>
        <w:t xml:space="preserve"> poz. 2443</w:t>
      </w:r>
      <w:r w:rsidR="00D738FE" w:rsidRPr="00BB10F0">
        <w:rPr>
          <w:rFonts w:ascii="Times New Roman" w:hAnsi="Times New Roman" w:cs="Times New Roman"/>
        </w:rPr>
        <w:t>)</w:t>
      </w:r>
      <w:r w:rsidR="00BB10F0" w:rsidRPr="00BB10F0">
        <w:rPr>
          <w:rFonts w:ascii="Times New Roman" w:hAnsi="Times New Roman" w:cs="Times New Roman"/>
        </w:rPr>
        <w:t xml:space="preserve"> </w:t>
      </w:r>
      <w:r w:rsidR="00BB10F0">
        <w:rPr>
          <w:rFonts w:ascii="Times New Roman" w:hAnsi="Times New Roman" w:cs="Times New Roman"/>
          <w:b/>
        </w:rPr>
        <w:t>i</w:t>
      </w:r>
      <w:r w:rsidR="00E719F5" w:rsidRPr="00BB10F0">
        <w:rPr>
          <w:rFonts w:ascii="Times New Roman" w:hAnsi="Times New Roman" w:cs="Times New Roman"/>
          <w:b/>
        </w:rPr>
        <w:t>nformujemy</w:t>
      </w:r>
      <w:r w:rsidR="00BB10F0">
        <w:rPr>
          <w:rFonts w:ascii="Times New Roman" w:hAnsi="Times New Roman" w:cs="Times New Roman"/>
          <w:b/>
        </w:rPr>
        <w:t xml:space="preserve"> o</w:t>
      </w:r>
      <w:r w:rsidR="00E719F5" w:rsidRPr="00BB10F0">
        <w:rPr>
          <w:rFonts w:ascii="Times New Roman" w:hAnsi="Times New Roman" w:cs="Times New Roman"/>
        </w:rPr>
        <w:t xml:space="preserve"> </w:t>
      </w:r>
      <w:r w:rsidR="00E719F5" w:rsidRPr="00BB10F0">
        <w:rPr>
          <w:rFonts w:ascii="Times New Roman" w:hAnsi="Times New Roman" w:cs="Times New Roman"/>
          <w:b/>
        </w:rPr>
        <w:t>rozpoczęciu</w:t>
      </w:r>
      <w:r w:rsidR="00BB10F0">
        <w:rPr>
          <w:rFonts w:ascii="Times New Roman" w:hAnsi="Times New Roman" w:cs="Times New Roman"/>
        </w:rPr>
        <w:t xml:space="preserve"> </w:t>
      </w:r>
      <w:r w:rsidR="00BB10F0">
        <w:rPr>
          <w:rFonts w:ascii="Times New Roman" w:hAnsi="Times New Roman" w:cs="Times New Roman"/>
          <w:b/>
        </w:rPr>
        <w:t>akcji informacyjnej</w:t>
      </w:r>
      <w:r w:rsidR="004B0B45">
        <w:rPr>
          <w:rFonts w:ascii="Times New Roman" w:hAnsi="Times New Roman" w:cs="Times New Roman"/>
        </w:rPr>
        <w:t xml:space="preserve"> </w:t>
      </w:r>
      <w:r w:rsidR="00A017B2" w:rsidRPr="00BB10F0">
        <w:rPr>
          <w:rFonts w:ascii="Times New Roman" w:hAnsi="Times New Roman" w:cs="Times New Roman"/>
          <w:b/>
        </w:rPr>
        <w:t>poprzedzającej</w:t>
      </w:r>
      <w:r w:rsidRPr="00BB10F0">
        <w:rPr>
          <w:rFonts w:ascii="Times New Roman" w:hAnsi="Times New Roman" w:cs="Times New Roman"/>
          <w:b/>
        </w:rPr>
        <w:t xml:space="preserve"> konsultacj</w:t>
      </w:r>
      <w:r w:rsidR="00A017B2" w:rsidRPr="00BB10F0">
        <w:rPr>
          <w:rFonts w:ascii="Times New Roman" w:hAnsi="Times New Roman" w:cs="Times New Roman"/>
          <w:b/>
        </w:rPr>
        <w:t>e projektu uchwały Rady Miasta Opola zmieniającej uchwałę nr LXXX/1374/23 Rady Miasta Opola z dnia 30 listopada 2023 r. w sprawie uchwalenia Pro</w:t>
      </w:r>
      <w:r w:rsidR="004B0B45">
        <w:rPr>
          <w:rFonts w:ascii="Times New Roman" w:hAnsi="Times New Roman" w:cs="Times New Roman"/>
          <w:b/>
        </w:rPr>
        <w:t>gramu współpracy Miasta Opola z </w:t>
      </w:r>
      <w:r w:rsidR="00A017B2" w:rsidRPr="00BB10F0">
        <w:rPr>
          <w:rFonts w:ascii="Times New Roman" w:hAnsi="Times New Roman" w:cs="Times New Roman"/>
          <w:b/>
        </w:rPr>
        <w:t>organizacjami pozarządowymi i innymi upra</w:t>
      </w:r>
      <w:r w:rsidR="00D33DFA" w:rsidRPr="00BB10F0">
        <w:rPr>
          <w:rFonts w:ascii="Times New Roman" w:hAnsi="Times New Roman" w:cs="Times New Roman"/>
          <w:b/>
        </w:rPr>
        <w:t xml:space="preserve">wnionymi podmiotami na rok 2024 zmienionej uchwałą nr LXXXV/1457/24 Rady Miasta Opola z dnia 28 marca 2024 r. </w:t>
      </w:r>
      <w:proofErr w:type="gramStart"/>
      <w:r w:rsidR="00D33DFA" w:rsidRPr="00BB10F0">
        <w:rPr>
          <w:rFonts w:ascii="Times New Roman" w:hAnsi="Times New Roman" w:cs="Times New Roman"/>
          <w:b/>
        </w:rPr>
        <w:t>zmieniającą</w:t>
      </w:r>
      <w:proofErr w:type="gramEnd"/>
      <w:r w:rsidR="004B0B45">
        <w:rPr>
          <w:rFonts w:ascii="Times New Roman" w:hAnsi="Times New Roman" w:cs="Times New Roman"/>
          <w:b/>
        </w:rPr>
        <w:t xml:space="preserve"> uchwałę w </w:t>
      </w:r>
      <w:r w:rsidR="00D33DFA" w:rsidRPr="00BB10F0">
        <w:rPr>
          <w:rFonts w:ascii="Times New Roman" w:hAnsi="Times New Roman" w:cs="Times New Roman"/>
          <w:b/>
        </w:rPr>
        <w:t xml:space="preserve">sprawie uchwalenia Programu współpracy Miasta Opola </w:t>
      </w:r>
      <w:r w:rsidR="004B0B45">
        <w:rPr>
          <w:rFonts w:ascii="Times New Roman" w:hAnsi="Times New Roman" w:cs="Times New Roman"/>
          <w:b/>
        </w:rPr>
        <w:t>z organizacjami pozarządowymi i </w:t>
      </w:r>
      <w:r w:rsidR="00D33DFA" w:rsidRPr="00BB10F0">
        <w:rPr>
          <w:rFonts w:ascii="Times New Roman" w:hAnsi="Times New Roman" w:cs="Times New Roman"/>
          <w:b/>
        </w:rPr>
        <w:t>innymi uprawnionymi podmiotami na rok 2024.</w:t>
      </w:r>
    </w:p>
    <w:p w:rsidR="00E33FE7" w:rsidRPr="00390AF0" w:rsidRDefault="00E33FE7" w:rsidP="003D69F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B2B76" w:rsidRDefault="002B2B76" w:rsidP="00CA56A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B4785" w:rsidRPr="00390AF0" w:rsidRDefault="00237554" w:rsidP="002A68CD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</w:t>
      </w:r>
      <w:r w:rsidR="00FB775C" w:rsidRPr="00FB77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8B4785" w:rsidRPr="00FB775C">
        <w:rPr>
          <w:rFonts w:ascii="Times New Roman" w:hAnsi="Times New Roman" w:cs="Times New Roman"/>
        </w:rPr>
        <w:t>spółpracy Miasta Opola z organizacjami pozarządowymi i innymi uprawnionymi podmiotami</w:t>
      </w:r>
      <w:r w:rsidR="00FB775C" w:rsidRPr="00FB775C">
        <w:rPr>
          <w:rFonts w:ascii="Times New Roman" w:hAnsi="Times New Roman" w:cs="Times New Roman"/>
        </w:rPr>
        <w:t xml:space="preserve"> to ważn</w:t>
      </w:r>
      <w:r>
        <w:rPr>
          <w:rFonts w:ascii="Times New Roman" w:hAnsi="Times New Roman" w:cs="Times New Roman"/>
        </w:rPr>
        <w:t>y</w:t>
      </w:r>
      <w:r w:rsidR="008B4785" w:rsidRPr="00FB775C">
        <w:rPr>
          <w:rFonts w:ascii="Times New Roman" w:hAnsi="Times New Roman" w:cs="Times New Roman"/>
        </w:rPr>
        <w:t xml:space="preserve"> dokument</w:t>
      </w:r>
      <w:r w:rsidR="00FB775C" w:rsidRPr="00FB775C">
        <w:rPr>
          <w:rFonts w:ascii="Times New Roman" w:hAnsi="Times New Roman" w:cs="Times New Roman"/>
        </w:rPr>
        <w:t xml:space="preserve"> określając</w:t>
      </w:r>
      <w:r>
        <w:rPr>
          <w:rFonts w:ascii="Times New Roman" w:hAnsi="Times New Roman" w:cs="Times New Roman"/>
        </w:rPr>
        <w:t>y</w:t>
      </w:r>
      <w:r w:rsidR="008B4785" w:rsidRPr="00FB775C">
        <w:rPr>
          <w:rFonts w:ascii="Times New Roman" w:hAnsi="Times New Roman" w:cs="Times New Roman"/>
        </w:rPr>
        <w:t xml:space="preserve"> zasady współpracy Miasta z organizacjami pozarządowymi i innymi uprawnionymi podmiotami.</w:t>
      </w:r>
    </w:p>
    <w:p w:rsidR="006B2606" w:rsidRDefault="006B2606" w:rsidP="00390AF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D738FE" w:rsidRDefault="00D518E1" w:rsidP="00A31338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B2606">
        <w:rPr>
          <w:rFonts w:ascii="Times New Roman" w:hAnsi="Times New Roman" w:cs="Times New Roman"/>
        </w:rPr>
        <w:t xml:space="preserve">Konsultacje będą przeprowadzone </w:t>
      </w:r>
      <w:r w:rsidR="003D69FF" w:rsidRPr="006B2606">
        <w:rPr>
          <w:rFonts w:ascii="Times New Roman" w:hAnsi="Times New Roman" w:cs="Times New Roman"/>
        </w:rPr>
        <w:t xml:space="preserve">z organizacjami pozarządowymi </w:t>
      </w:r>
      <w:r w:rsidR="00B26B3B" w:rsidRPr="00B26B3B">
        <w:rPr>
          <w:rFonts w:ascii="Times New Roman" w:hAnsi="Times New Roman" w:cs="Times New Roman"/>
        </w:rPr>
        <w:t>i innymi uprawnionymi podmiotami</w:t>
      </w:r>
      <w:r w:rsidR="00B26B3B" w:rsidRPr="00390AF0">
        <w:rPr>
          <w:rFonts w:ascii="Times New Roman" w:hAnsi="Times New Roman" w:cs="Times New Roman"/>
          <w:i/>
        </w:rPr>
        <w:t xml:space="preserve"> </w:t>
      </w:r>
      <w:r w:rsidR="003D69FF" w:rsidRPr="006B2606">
        <w:rPr>
          <w:rFonts w:ascii="Times New Roman" w:hAnsi="Times New Roman" w:cs="Times New Roman"/>
        </w:rPr>
        <w:t>działającym</w:t>
      </w:r>
      <w:r w:rsidR="00E37383" w:rsidRPr="006B2606">
        <w:rPr>
          <w:rFonts w:ascii="Times New Roman" w:hAnsi="Times New Roman" w:cs="Times New Roman"/>
        </w:rPr>
        <w:t xml:space="preserve">i na terenie </w:t>
      </w:r>
      <w:r w:rsidR="00B26B3B">
        <w:rPr>
          <w:rFonts w:ascii="Times New Roman" w:hAnsi="Times New Roman" w:cs="Times New Roman"/>
        </w:rPr>
        <w:t>M</w:t>
      </w:r>
      <w:r w:rsidR="00E37383" w:rsidRPr="006B2606">
        <w:rPr>
          <w:rFonts w:ascii="Times New Roman" w:hAnsi="Times New Roman" w:cs="Times New Roman"/>
        </w:rPr>
        <w:t xml:space="preserve">iasta </w:t>
      </w:r>
      <w:r w:rsidR="00431CCA">
        <w:rPr>
          <w:rFonts w:ascii="Times New Roman" w:hAnsi="Times New Roman" w:cs="Times New Roman"/>
        </w:rPr>
        <w:t xml:space="preserve">Opola </w:t>
      </w:r>
      <w:r w:rsidR="00E37383" w:rsidRPr="006B2606">
        <w:rPr>
          <w:rFonts w:ascii="Times New Roman" w:hAnsi="Times New Roman" w:cs="Times New Roman"/>
        </w:rPr>
        <w:t xml:space="preserve">oraz </w:t>
      </w:r>
      <w:r w:rsidR="008D2A49">
        <w:rPr>
          <w:rFonts w:ascii="Times New Roman" w:hAnsi="Times New Roman" w:cs="Times New Roman"/>
        </w:rPr>
        <w:t xml:space="preserve">z </w:t>
      </w:r>
      <w:r w:rsidR="00E37383" w:rsidRPr="006B2606">
        <w:rPr>
          <w:rFonts w:ascii="Times New Roman" w:hAnsi="Times New Roman" w:cs="Times New Roman"/>
        </w:rPr>
        <w:t>Opolską Radą</w:t>
      </w:r>
      <w:r w:rsidR="003D69FF" w:rsidRPr="006B2606">
        <w:rPr>
          <w:rFonts w:ascii="Times New Roman" w:hAnsi="Times New Roman" w:cs="Times New Roman"/>
        </w:rPr>
        <w:t xml:space="preserve"> Dz</w:t>
      </w:r>
      <w:r w:rsidR="00E37383" w:rsidRPr="006B2606">
        <w:rPr>
          <w:rFonts w:ascii="Times New Roman" w:hAnsi="Times New Roman" w:cs="Times New Roman"/>
        </w:rPr>
        <w:t>iałalności Pożytku Publicznego.</w:t>
      </w:r>
    </w:p>
    <w:p w:rsidR="00CA56A9" w:rsidRDefault="00CA56A9" w:rsidP="00A31338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:rsidR="00BC0DA8" w:rsidRPr="00343F69" w:rsidRDefault="008D0006" w:rsidP="008D0006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343F69">
        <w:rPr>
          <w:rFonts w:ascii="Times New Roman" w:hAnsi="Times New Roman" w:cs="Times New Roman"/>
        </w:rPr>
        <w:t xml:space="preserve">Główna proponowana zmiana </w:t>
      </w:r>
      <w:r w:rsidRPr="00343F69">
        <w:rPr>
          <w:rFonts w:ascii="Times New Roman" w:hAnsi="Times New Roman" w:cs="Times New Roman"/>
        </w:rPr>
        <w:t xml:space="preserve">Programu Współpracy z </w:t>
      </w:r>
      <w:r w:rsidRPr="00343F69">
        <w:rPr>
          <w:rFonts w:ascii="Times New Roman" w:hAnsi="Times New Roman" w:cs="Times New Roman"/>
        </w:rPr>
        <w:t>organizacjami pozarządowymi i </w:t>
      </w:r>
      <w:r w:rsidRPr="00343F69">
        <w:rPr>
          <w:rFonts w:ascii="Times New Roman" w:hAnsi="Times New Roman" w:cs="Times New Roman"/>
        </w:rPr>
        <w:t>innymi uprawnionymi podmiotami na rok 2024</w:t>
      </w:r>
      <w:r w:rsidRPr="00343F69">
        <w:rPr>
          <w:rFonts w:ascii="Times New Roman" w:hAnsi="Times New Roman" w:cs="Times New Roman"/>
        </w:rPr>
        <w:t xml:space="preserve"> </w:t>
      </w:r>
      <w:r w:rsidR="00BC0DA8" w:rsidRPr="00343F69">
        <w:rPr>
          <w:rFonts w:ascii="Times New Roman" w:hAnsi="Times New Roman" w:cs="Times New Roman"/>
        </w:rPr>
        <w:t xml:space="preserve">wynika z projektu ustawy o zmianie </w:t>
      </w:r>
      <w:r w:rsidRPr="00343F69">
        <w:rPr>
          <w:rFonts w:ascii="Times New Roman" w:hAnsi="Times New Roman" w:cs="Times New Roman"/>
        </w:rPr>
        <w:t>ustawy o </w:t>
      </w:r>
      <w:r w:rsidR="005D3864" w:rsidRPr="00343F69">
        <w:rPr>
          <w:rFonts w:ascii="Times New Roman" w:hAnsi="Times New Roman" w:cs="Times New Roman"/>
        </w:rPr>
        <w:t>pomocy społecznej</w:t>
      </w:r>
      <w:r w:rsidRPr="00343F69">
        <w:rPr>
          <w:rFonts w:ascii="Times New Roman" w:hAnsi="Times New Roman" w:cs="Times New Roman"/>
        </w:rPr>
        <w:t xml:space="preserve"> w zakresie wyrównania wynagrodzeń pracowników pomoc</w:t>
      </w:r>
      <w:bookmarkStart w:id="0" w:name="_GoBack"/>
      <w:bookmarkEnd w:id="0"/>
      <w:r w:rsidRPr="00343F69">
        <w:rPr>
          <w:rFonts w:ascii="Times New Roman" w:hAnsi="Times New Roman" w:cs="Times New Roman"/>
        </w:rPr>
        <w:t>y społecznej.</w:t>
      </w:r>
    </w:p>
    <w:p w:rsidR="001129A7" w:rsidRPr="001129A7" w:rsidRDefault="001129A7" w:rsidP="001129A7">
      <w:pPr>
        <w:spacing w:line="276" w:lineRule="auto"/>
        <w:jc w:val="both"/>
        <w:rPr>
          <w:rFonts w:ascii="Times New Roman" w:hAnsi="Times New Roman" w:cs="Times New Roman"/>
        </w:rPr>
      </w:pPr>
    </w:p>
    <w:p w:rsidR="002441C7" w:rsidRPr="00390AF0" w:rsidRDefault="002441C7" w:rsidP="002441C7">
      <w:pPr>
        <w:spacing w:line="276" w:lineRule="auto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Akcja informacyjna p</w:t>
      </w:r>
      <w:r w:rsidR="008A54B0" w:rsidRPr="00390AF0">
        <w:rPr>
          <w:rFonts w:ascii="Times New Roman" w:hAnsi="Times New Roman" w:cs="Times New Roman"/>
        </w:rPr>
        <w:t>rowadzona jest z wykorzystaniem</w:t>
      </w:r>
      <w:r w:rsidRPr="00390AF0">
        <w:rPr>
          <w:rFonts w:ascii="Times New Roman" w:hAnsi="Times New Roman" w:cs="Times New Roman"/>
        </w:rPr>
        <w:t xml:space="preserve"> </w:t>
      </w:r>
      <w:r w:rsidR="0021467D" w:rsidRPr="00390AF0">
        <w:rPr>
          <w:rFonts w:ascii="Times New Roman" w:hAnsi="Times New Roman" w:cs="Times New Roman"/>
        </w:rPr>
        <w:t>2</w:t>
      </w:r>
      <w:r w:rsidRPr="00390AF0">
        <w:rPr>
          <w:rFonts w:ascii="Times New Roman" w:hAnsi="Times New Roman" w:cs="Times New Roman"/>
        </w:rPr>
        <w:t xml:space="preserve"> kanałów:</w:t>
      </w:r>
    </w:p>
    <w:p w:rsidR="002441C7" w:rsidRPr="00390AF0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Oficjalny serwis internetowy Urzędu Miasta Opola</w:t>
      </w:r>
      <w:r w:rsidR="00A31338">
        <w:rPr>
          <w:rFonts w:ascii="Times New Roman" w:hAnsi="Times New Roman" w:cs="Times New Roman"/>
        </w:rPr>
        <w:t>;</w:t>
      </w:r>
    </w:p>
    <w:p w:rsidR="002441C7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Kampanie informacyjne na p</w:t>
      </w:r>
      <w:r w:rsidR="00390AF0" w:rsidRPr="00390AF0">
        <w:rPr>
          <w:rFonts w:ascii="Times New Roman" w:hAnsi="Times New Roman" w:cs="Times New Roman"/>
        </w:rPr>
        <w:t>ortalach społecznościowych.</w:t>
      </w:r>
    </w:p>
    <w:p w:rsidR="00431CCA" w:rsidRDefault="00431CCA" w:rsidP="00D33DFA">
      <w:pPr>
        <w:spacing w:line="360" w:lineRule="auto"/>
        <w:rPr>
          <w:rFonts w:ascii="Times New Roman" w:hAnsi="Times New Roman" w:cs="Times New Roman"/>
          <w:b/>
          <w:i/>
        </w:rPr>
      </w:pPr>
    </w:p>
    <w:p w:rsidR="00343F69" w:rsidRDefault="00343F69" w:rsidP="00D33DFA">
      <w:pPr>
        <w:spacing w:line="360" w:lineRule="auto"/>
        <w:rPr>
          <w:rFonts w:ascii="Times New Roman" w:hAnsi="Times New Roman" w:cs="Times New Roman"/>
          <w:b/>
          <w:i/>
        </w:rPr>
      </w:pPr>
    </w:p>
    <w:p w:rsidR="00343F69" w:rsidRDefault="00343F69" w:rsidP="00D33DFA">
      <w:pPr>
        <w:spacing w:line="360" w:lineRule="auto"/>
        <w:rPr>
          <w:rFonts w:ascii="Times New Roman" w:hAnsi="Times New Roman" w:cs="Times New Roman"/>
          <w:b/>
          <w:i/>
        </w:rPr>
      </w:pPr>
    </w:p>
    <w:p w:rsidR="002441C7" w:rsidRPr="00B26B3B" w:rsidRDefault="002441C7" w:rsidP="009254D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26B3B">
        <w:rPr>
          <w:rFonts w:ascii="Times New Roman" w:hAnsi="Times New Roman" w:cs="Times New Roman"/>
          <w:b/>
          <w:i/>
          <w:sz w:val="24"/>
        </w:rPr>
        <w:t xml:space="preserve">Akcja informacyjna rozpoczyna się w dniu podania </w:t>
      </w:r>
      <w:r w:rsidR="00B26B3B" w:rsidRPr="00B26B3B">
        <w:rPr>
          <w:rFonts w:ascii="Times New Roman" w:hAnsi="Times New Roman" w:cs="Times New Roman"/>
          <w:b/>
          <w:i/>
          <w:sz w:val="24"/>
        </w:rPr>
        <w:t xml:space="preserve">niniejszego ogłoszenia </w:t>
      </w:r>
      <w:r w:rsidRPr="00B26B3B">
        <w:rPr>
          <w:rFonts w:ascii="Times New Roman" w:hAnsi="Times New Roman" w:cs="Times New Roman"/>
          <w:b/>
          <w:i/>
          <w:sz w:val="24"/>
        </w:rPr>
        <w:t xml:space="preserve">do publicznej wiadomości </w:t>
      </w:r>
      <w:r w:rsidR="0043316F" w:rsidRPr="00B26B3B">
        <w:rPr>
          <w:rFonts w:ascii="Times New Roman" w:hAnsi="Times New Roman" w:cs="Times New Roman"/>
          <w:b/>
          <w:i/>
          <w:sz w:val="24"/>
        </w:rPr>
        <w:t xml:space="preserve">w oficjalnym serwisie internetowym Urzędu Miasta Opola </w:t>
      </w:r>
    </w:p>
    <w:sectPr w:rsidR="002441C7" w:rsidRPr="00B26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D4C"/>
    <w:multiLevelType w:val="hybridMultilevel"/>
    <w:tmpl w:val="DC4C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3AF"/>
    <w:multiLevelType w:val="hybridMultilevel"/>
    <w:tmpl w:val="A090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311"/>
    <w:multiLevelType w:val="hybridMultilevel"/>
    <w:tmpl w:val="8F0E9A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4DFD"/>
    <w:multiLevelType w:val="hybridMultilevel"/>
    <w:tmpl w:val="3CF60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312"/>
    <w:multiLevelType w:val="hybridMultilevel"/>
    <w:tmpl w:val="E4A66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4028"/>
    <w:multiLevelType w:val="hybridMultilevel"/>
    <w:tmpl w:val="DC96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D5"/>
    <w:rsid w:val="0002469A"/>
    <w:rsid w:val="00042348"/>
    <w:rsid w:val="00083312"/>
    <w:rsid w:val="000B2C4D"/>
    <w:rsid w:val="001129A7"/>
    <w:rsid w:val="001F79AE"/>
    <w:rsid w:val="0021467D"/>
    <w:rsid w:val="00237554"/>
    <w:rsid w:val="002441C7"/>
    <w:rsid w:val="0024454E"/>
    <w:rsid w:val="00253F9A"/>
    <w:rsid w:val="002A68CD"/>
    <w:rsid w:val="002B1482"/>
    <w:rsid w:val="002B2B76"/>
    <w:rsid w:val="00343F69"/>
    <w:rsid w:val="00390AF0"/>
    <w:rsid w:val="003B1728"/>
    <w:rsid w:val="003D69FF"/>
    <w:rsid w:val="00431CCA"/>
    <w:rsid w:val="0043316F"/>
    <w:rsid w:val="00471758"/>
    <w:rsid w:val="004A6A6B"/>
    <w:rsid w:val="004B0B45"/>
    <w:rsid w:val="004C06AC"/>
    <w:rsid w:val="004F08ED"/>
    <w:rsid w:val="005423D5"/>
    <w:rsid w:val="00570147"/>
    <w:rsid w:val="005D3864"/>
    <w:rsid w:val="006141C6"/>
    <w:rsid w:val="006B2606"/>
    <w:rsid w:val="0074002A"/>
    <w:rsid w:val="00756307"/>
    <w:rsid w:val="00773B45"/>
    <w:rsid w:val="00795654"/>
    <w:rsid w:val="00890FFC"/>
    <w:rsid w:val="008A54B0"/>
    <w:rsid w:val="008B4785"/>
    <w:rsid w:val="008D0006"/>
    <w:rsid w:val="008D2A49"/>
    <w:rsid w:val="00917A43"/>
    <w:rsid w:val="00922AFF"/>
    <w:rsid w:val="009254DF"/>
    <w:rsid w:val="00962A6E"/>
    <w:rsid w:val="009F52F5"/>
    <w:rsid w:val="00A017B2"/>
    <w:rsid w:val="00A31338"/>
    <w:rsid w:val="00B20CBC"/>
    <w:rsid w:val="00B26B3B"/>
    <w:rsid w:val="00B549CB"/>
    <w:rsid w:val="00B84B2A"/>
    <w:rsid w:val="00BB10F0"/>
    <w:rsid w:val="00BC0DA8"/>
    <w:rsid w:val="00BF2D46"/>
    <w:rsid w:val="00C50585"/>
    <w:rsid w:val="00C70B0D"/>
    <w:rsid w:val="00C90714"/>
    <w:rsid w:val="00CA56A9"/>
    <w:rsid w:val="00CD2815"/>
    <w:rsid w:val="00CD3C99"/>
    <w:rsid w:val="00CD61DB"/>
    <w:rsid w:val="00D33DFA"/>
    <w:rsid w:val="00D50AAB"/>
    <w:rsid w:val="00D518E1"/>
    <w:rsid w:val="00D738FE"/>
    <w:rsid w:val="00E054E4"/>
    <w:rsid w:val="00E15F7D"/>
    <w:rsid w:val="00E33FE7"/>
    <w:rsid w:val="00E37383"/>
    <w:rsid w:val="00E719F5"/>
    <w:rsid w:val="00ED32B7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0227-4ED3-42AF-9069-E8083EA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8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668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827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82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55603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682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246240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663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64</cp:revision>
  <cp:lastPrinted>2023-09-06T08:56:00Z</cp:lastPrinted>
  <dcterms:created xsi:type="dcterms:W3CDTF">2016-09-21T09:20:00Z</dcterms:created>
  <dcterms:modified xsi:type="dcterms:W3CDTF">2024-04-25T06:57:00Z</dcterms:modified>
</cp:coreProperties>
</file>